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56" w:rsidRPr="00301178" w:rsidRDefault="001B0056" w:rsidP="003011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ru-RU" w:eastAsia="uk-UA"/>
        </w:rPr>
      </w:pPr>
      <w:r w:rsidRPr="0030117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ru-RU" w:eastAsia="uk-UA"/>
        </w:rPr>
        <w:t>Уважаемые коллеги!</w:t>
      </w:r>
    </w:p>
    <w:p w:rsidR="00301178" w:rsidRDefault="00301178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1B0056" w:rsidRPr="00301178" w:rsidRDefault="001B0056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 xml:space="preserve">Комиссия по международной сертификации Украинского Общества оценщиков (КМС УОО) выражает Вам свое уважение и </w:t>
      </w:r>
      <w:r w:rsidRPr="0030117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val="ru-RU" w:eastAsia="uk-UA"/>
        </w:rPr>
        <w:t>приглашает принять участие</w:t>
      </w: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 xml:space="preserve"> в консультационном семинаре и сертификационной сессии для присвоения статуса «Признанный Европейский Оценщик - РЭВ»</w:t>
      </w:r>
      <w:proofErr w:type="gramStart"/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 xml:space="preserve"> </w:t>
      </w:r>
      <w:r w:rsidR="00661313"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>.</w:t>
      </w:r>
      <w:proofErr w:type="gramEnd"/>
    </w:p>
    <w:p w:rsidR="00301178" w:rsidRPr="00301178" w:rsidRDefault="00301178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990000"/>
          <w:sz w:val="25"/>
          <w:szCs w:val="25"/>
          <w:lang w:val="ru-RU" w:eastAsia="uk-UA"/>
        </w:rPr>
      </w:pPr>
    </w:p>
    <w:p w:rsidR="001B0056" w:rsidRPr="00301178" w:rsidRDefault="00301178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val="ru-RU" w:eastAsia="uk-UA"/>
        </w:rPr>
        <w:t>Предполагаем</w:t>
      </w:r>
      <w:r w:rsidR="00FB3CE5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val="ru-RU" w:eastAsia="uk-UA"/>
        </w:rPr>
        <w:t xml:space="preserve">ое время </w:t>
      </w:r>
      <w:r w:rsidRPr="00301178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val="ru-RU" w:eastAsia="uk-UA"/>
        </w:rPr>
        <w:t xml:space="preserve">проведения </w:t>
      </w:r>
      <w:r w:rsidR="00661313" w:rsidRPr="00301178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val="ru-RU" w:eastAsia="uk-UA"/>
        </w:rPr>
        <w:t>апрел</w:t>
      </w:r>
      <w:r w:rsidR="00FB3CE5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val="ru-RU" w:eastAsia="uk-UA"/>
        </w:rPr>
        <w:t>ь</w:t>
      </w:r>
      <w:r w:rsidR="001B0056" w:rsidRPr="00301178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val="ru-RU" w:eastAsia="uk-UA"/>
        </w:rPr>
        <w:t xml:space="preserve"> 20</w:t>
      </w:r>
      <w:r w:rsidR="00FB3CE5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val="ru-RU" w:eastAsia="uk-UA"/>
        </w:rPr>
        <w:t>22</w:t>
      </w:r>
      <w:r w:rsidR="001B0056" w:rsidRPr="00301178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val="ru-RU" w:eastAsia="uk-UA"/>
        </w:rPr>
        <w:t xml:space="preserve"> года</w:t>
      </w:r>
      <w:r w:rsidR="00661313" w:rsidRPr="00301178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val="ru-RU" w:eastAsia="uk-UA"/>
        </w:rPr>
        <w:t>.</w:t>
      </w:r>
    </w:p>
    <w:p w:rsidR="00301178" w:rsidRPr="00301178" w:rsidRDefault="00301178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ru-RU" w:eastAsia="uk-UA"/>
        </w:rPr>
      </w:pPr>
    </w:p>
    <w:p w:rsidR="001B0056" w:rsidRPr="00301178" w:rsidRDefault="001B0056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ru-RU" w:eastAsia="uk-UA"/>
        </w:rPr>
        <w:t xml:space="preserve">Основное задание семинара: </w:t>
      </w:r>
    </w:p>
    <w:p w:rsidR="001B0056" w:rsidRPr="00301178" w:rsidRDefault="001B0056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 xml:space="preserve">Ознакомление с общими квалификационными требованиями и порядком проведения сертификации оценщиков, </w:t>
      </w:r>
      <w:r w:rsidR="00B14C43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>к</w:t>
      </w: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 xml:space="preserve">оторые претендуют на получение статуса «Признанный Европейский Оценщик - РЭВ». </w:t>
      </w:r>
    </w:p>
    <w:p w:rsidR="001B0056" w:rsidRPr="00301178" w:rsidRDefault="001B0056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ru-RU" w:eastAsia="uk-UA"/>
        </w:rPr>
        <w:t>Основное задание сертификационной сессии</w:t>
      </w: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 xml:space="preserve">: </w:t>
      </w:r>
    </w:p>
    <w:p w:rsidR="001B0056" w:rsidRPr="00301178" w:rsidRDefault="001B0056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 xml:space="preserve">По своей форме сертификационная сессия проводится как аттестационное собеседование и индивидуальное тестирование каждого кандидата и включает: </w:t>
      </w:r>
    </w:p>
    <w:p w:rsidR="001B0056" w:rsidRPr="00301178" w:rsidRDefault="001B0056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>-</w:t>
      </w:r>
      <w:r w:rsidR="00301178"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 xml:space="preserve"> </w:t>
      </w: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>рассмотрение и обсуждение предоставленных материалов по профессиональной подготовке, постоянному совершенствованию, опыту оценочной деятельности, Кодекса Этики и норм профессиональной деятельности;</w:t>
      </w:r>
    </w:p>
    <w:p w:rsidR="001B0056" w:rsidRPr="00301178" w:rsidRDefault="001B0056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>- презентация, рассмотрение и обсуждение 3-х предоставленных отчетов по оценке разных видов материальных активов, в том числе недвижимого имущества;</w:t>
      </w:r>
    </w:p>
    <w:p w:rsidR="001B0056" w:rsidRPr="00301178" w:rsidRDefault="001B0056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 xml:space="preserve">- Письменное тестирование, которое предполагает ответы на вопросы и рассмотрение ситуативных примеров.  </w:t>
      </w:r>
    </w:p>
    <w:p w:rsidR="00292142" w:rsidRPr="00301178" w:rsidRDefault="001B0056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> </w:t>
      </w:r>
    </w:p>
    <w:p w:rsidR="001B0056" w:rsidRPr="00301178" w:rsidRDefault="00DD276A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 xml:space="preserve">Для участия в семинаре и сертификационной сессии, кандидатам необходимо заполнить </w:t>
      </w:r>
      <w:r w:rsidR="001B0056"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 xml:space="preserve"> </w:t>
      </w: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>документы и формы</w:t>
      </w:r>
      <w:r w:rsidR="001B0056"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>, а именно:</w:t>
      </w:r>
    </w:p>
    <w:p w:rsidR="00DD276A" w:rsidRPr="00301178" w:rsidRDefault="00DD276A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 xml:space="preserve">- Заявка на получение статуса </w:t>
      </w:r>
    </w:p>
    <w:p w:rsidR="00DD276A" w:rsidRPr="00301178" w:rsidRDefault="00DD276A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>- Приложение к заявке (Перечень документов, необходимых для получения статуса)</w:t>
      </w:r>
    </w:p>
    <w:p w:rsidR="00DD276A" w:rsidRPr="00301178" w:rsidRDefault="00DD276A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>- Лого выполненных работ по оценке</w:t>
      </w:r>
    </w:p>
    <w:p w:rsidR="00DD276A" w:rsidRPr="00301178" w:rsidRDefault="00DD276A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 xml:space="preserve">- Лого постоянного профессионального развития </w:t>
      </w:r>
    </w:p>
    <w:p w:rsidR="00DD276A" w:rsidRPr="00301178" w:rsidRDefault="00DD276A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 xml:space="preserve">- Декларация члена УОО    </w:t>
      </w:r>
    </w:p>
    <w:p w:rsidR="00292142" w:rsidRPr="00301178" w:rsidRDefault="00292142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</w:pPr>
    </w:p>
    <w:p w:rsidR="00DD276A" w:rsidRPr="00301178" w:rsidRDefault="00DD276A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eorgia" w:eastAsia="Times New Roman" w:hAnsi="Georgia" w:cs="Times New Roman"/>
          <w:bCs/>
          <w:color w:val="0B0B0B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  <w:t xml:space="preserve">С информацией о статусе </w:t>
      </w: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 xml:space="preserve">«Признанный Европейский Оценщик – РЭВ» и Европейской группе ассоциаций оценщиков </w:t>
      </w:r>
      <w:proofErr w:type="spellStart"/>
      <w:r w:rsidRPr="00301178">
        <w:rPr>
          <w:rFonts w:ascii="Georgia" w:eastAsia="Times New Roman" w:hAnsi="Georgia" w:cs="Times New Roman"/>
          <w:bCs/>
          <w:color w:val="0B0B0B"/>
          <w:sz w:val="25"/>
          <w:szCs w:val="25"/>
          <w:lang w:val="ru-RU" w:eastAsia="uk-UA"/>
        </w:rPr>
        <w:t>TEGoVA</w:t>
      </w:r>
      <w:proofErr w:type="spellEnd"/>
      <w:r w:rsidRPr="00301178">
        <w:rPr>
          <w:rFonts w:ascii="Georgia" w:eastAsia="Times New Roman" w:hAnsi="Georgia" w:cs="Times New Roman"/>
          <w:bCs/>
          <w:color w:val="0B0B0B"/>
          <w:sz w:val="25"/>
          <w:szCs w:val="25"/>
          <w:lang w:val="ru-RU" w:eastAsia="uk-UA"/>
        </w:rPr>
        <w:t xml:space="preserve"> можно озна</w:t>
      </w:r>
      <w:r w:rsidR="00301178" w:rsidRPr="00301178">
        <w:rPr>
          <w:rFonts w:ascii="Georgia" w:eastAsia="Times New Roman" w:hAnsi="Georgia" w:cs="Times New Roman"/>
          <w:bCs/>
          <w:color w:val="0B0B0B"/>
          <w:sz w:val="25"/>
          <w:szCs w:val="25"/>
          <w:lang w:val="ru-RU" w:eastAsia="uk-UA"/>
        </w:rPr>
        <w:t>ко</w:t>
      </w:r>
      <w:r w:rsidRPr="00301178">
        <w:rPr>
          <w:rFonts w:ascii="Georgia" w:eastAsia="Times New Roman" w:hAnsi="Georgia" w:cs="Times New Roman"/>
          <w:bCs/>
          <w:color w:val="0B0B0B"/>
          <w:sz w:val="25"/>
          <w:szCs w:val="25"/>
          <w:lang w:val="ru-RU" w:eastAsia="uk-UA"/>
        </w:rPr>
        <w:t xml:space="preserve">миться на сайте </w:t>
      </w:r>
      <w:hyperlink r:id="rId7" w:history="1">
        <w:r w:rsidR="00292142" w:rsidRPr="00301178">
          <w:rPr>
            <w:rStyle w:val="a3"/>
            <w:rFonts w:ascii="Georgia" w:eastAsia="Times New Roman" w:hAnsi="Georgia" w:cs="Times New Roman"/>
            <w:bCs/>
            <w:sz w:val="25"/>
            <w:szCs w:val="25"/>
            <w:lang w:val="ru-RU" w:eastAsia="uk-UA"/>
          </w:rPr>
          <w:t>www.tegova.org</w:t>
        </w:r>
      </w:hyperlink>
      <w:r w:rsidR="00292142" w:rsidRPr="00301178">
        <w:rPr>
          <w:rFonts w:ascii="Georgia" w:eastAsia="Times New Roman" w:hAnsi="Georgia" w:cs="Times New Roman"/>
          <w:bCs/>
          <w:color w:val="0B0B0B"/>
          <w:sz w:val="25"/>
          <w:szCs w:val="25"/>
          <w:lang w:val="ru-RU" w:eastAsia="uk-UA"/>
        </w:rPr>
        <w:t xml:space="preserve"> или на сайте </w:t>
      </w:r>
      <w:hyperlink r:id="rId8" w:history="1">
        <w:r w:rsidR="00B14C43" w:rsidRPr="00F5758C">
          <w:rPr>
            <w:rStyle w:val="a3"/>
            <w:rFonts w:ascii="Georgia" w:eastAsia="Times New Roman" w:hAnsi="Georgia" w:cs="Times New Roman"/>
            <w:bCs/>
            <w:sz w:val="25"/>
            <w:szCs w:val="25"/>
            <w:lang w:val="en-US" w:eastAsia="uk-UA"/>
          </w:rPr>
          <w:t>www</w:t>
        </w:r>
        <w:r w:rsidR="00B14C43" w:rsidRPr="00F5758C">
          <w:rPr>
            <w:rStyle w:val="a3"/>
            <w:rFonts w:ascii="Georgia" w:eastAsia="Times New Roman" w:hAnsi="Georgia" w:cs="Times New Roman"/>
            <w:bCs/>
            <w:sz w:val="25"/>
            <w:szCs w:val="25"/>
            <w:lang w:val="ru-RU" w:eastAsia="uk-UA"/>
          </w:rPr>
          <w:t>.uto.com.ua</w:t>
        </w:r>
      </w:hyperlink>
      <w:r w:rsidR="00B14C43" w:rsidRPr="00B14C43">
        <w:rPr>
          <w:rFonts w:ascii="Georgia" w:eastAsia="Times New Roman" w:hAnsi="Georgia" w:cs="Times New Roman"/>
          <w:bCs/>
          <w:color w:val="0B0B0B"/>
          <w:sz w:val="25"/>
          <w:szCs w:val="25"/>
          <w:lang w:val="ru-RU" w:eastAsia="uk-UA"/>
        </w:rPr>
        <w:t xml:space="preserve"> </w:t>
      </w:r>
      <w:r w:rsidR="00B14C43">
        <w:rPr>
          <w:rFonts w:ascii="Georgia" w:eastAsia="Times New Roman" w:hAnsi="Georgia" w:cs="Times New Roman"/>
          <w:bCs/>
          <w:color w:val="0B0B0B"/>
          <w:sz w:val="25"/>
          <w:szCs w:val="25"/>
          <w:lang w:val="ru-RU" w:eastAsia="uk-UA"/>
        </w:rPr>
        <w:t xml:space="preserve"> </w:t>
      </w:r>
    </w:p>
    <w:p w:rsidR="00B52906" w:rsidRPr="00301178" w:rsidRDefault="00B52906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eorgia" w:eastAsia="Times New Roman" w:hAnsi="Georgia" w:cs="Times New Roman"/>
          <w:bCs/>
          <w:color w:val="0B0B0B"/>
          <w:sz w:val="25"/>
          <w:szCs w:val="25"/>
          <w:lang w:val="ru-RU" w:eastAsia="uk-UA"/>
        </w:rPr>
      </w:pPr>
    </w:p>
    <w:p w:rsidR="00B52906" w:rsidRPr="00301178" w:rsidRDefault="00B52906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</w:pPr>
      <w:r w:rsidRPr="00301178">
        <w:rPr>
          <w:rFonts w:ascii="Georgia" w:eastAsia="Times New Roman" w:hAnsi="Georgia" w:cs="Times New Roman"/>
          <w:bCs/>
          <w:color w:val="0B0B0B"/>
          <w:sz w:val="25"/>
          <w:szCs w:val="25"/>
          <w:lang w:val="ru-RU" w:eastAsia="uk-UA"/>
        </w:rPr>
        <w:t>Формы документов к</w:t>
      </w:r>
      <w:r w:rsidR="00426935" w:rsidRPr="00301178">
        <w:rPr>
          <w:rFonts w:ascii="Georgia" w:eastAsia="Times New Roman" w:hAnsi="Georgia" w:cs="Times New Roman"/>
          <w:bCs/>
          <w:color w:val="0B0B0B"/>
          <w:sz w:val="25"/>
          <w:szCs w:val="25"/>
          <w:lang w:val="ru-RU" w:eastAsia="uk-UA"/>
        </w:rPr>
        <w:t xml:space="preserve"> ознакомлению и </w:t>
      </w:r>
      <w:r w:rsidRPr="00301178">
        <w:rPr>
          <w:rFonts w:ascii="Georgia" w:eastAsia="Times New Roman" w:hAnsi="Georgia" w:cs="Times New Roman"/>
          <w:bCs/>
          <w:color w:val="0B0B0B"/>
          <w:sz w:val="25"/>
          <w:szCs w:val="25"/>
          <w:lang w:val="ru-RU" w:eastAsia="uk-UA"/>
        </w:rPr>
        <w:t xml:space="preserve"> заполнению – в приложенных файлах к этому письму.</w:t>
      </w:r>
    </w:p>
    <w:p w:rsidR="001B0056" w:rsidRPr="006C6C49" w:rsidRDefault="001B0056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>Просим направлять документы и лично подписанные формы в сканированном виде на адрес</w:t>
      </w:r>
      <w:r w:rsidR="006C6C49" w:rsidRPr="006C6C49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>:</w:t>
      </w:r>
      <w:r w:rsidR="00292142"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 xml:space="preserve">  </w:t>
      </w:r>
      <w:hyperlink r:id="rId9" w:tgtFrame="_blank" w:history="1">
        <w:r w:rsidRPr="00301178">
          <w:rPr>
            <w:rFonts w:ascii="Times New Roman" w:eastAsia="Times New Roman" w:hAnsi="Times New Roman" w:cs="Times New Roman"/>
            <w:color w:val="660066"/>
            <w:sz w:val="25"/>
            <w:szCs w:val="25"/>
            <w:u w:val="single"/>
            <w:lang w:val="ru-RU" w:eastAsia="uk-UA"/>
          </w:rPr>
          <w:t>uto.tegova@i.ua</w:t>
        </w:r>
      </w:hyperlink>
      <w:r w:rsidR="006C6C49" w:rsidRPr="006C6C49">
        <w:rPr>
          <w:rFonts w:ascii="Times New Roman" w:eastAsia="Times New Roman" w:hAnsi="Times New Roman" w:cs="Times New Roman"/>
          <w:color w:val="660066"/>
          <w:sz w:val="25"/>
          <w:szCs w:val="25"/>
          <w:u w:val="single"/>
          <w:lang w:val="ru-RU" w:eastAsia="uk-UA"/>
        </w:rPr>
        <w:t xml:space="preserve"> </w:t>
      </w:r>
    </w:p>
    <w:p w:rsidR="00292142" w:rsidRPr="00301178" w:rsidRDefault="00292142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>Сертификационный семинар и сертификационная сессия состоится при наборе группы.</w:t>
      </w:r>
    </w:p>
    <w:p w:rsidR="00301178" w:rsidRPr="00301178" w:rsidRDefault="00301178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</w:pPr>
    </w:p>
    <w:p w:rsidR="001B0056" w:rsidRPr="00301178" w:rsidRDefault="001B0056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>С уважением, Секретариат КМС УОО</w:t>
      </w:r>
    </w:p>
    <w:p w:rsidR="00301178" w:rsidRPr="00301178" w:rsidRDefault="00301178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</w:pPr>
    </w:p>
    <w:p w:rsidR="002863CA" w:rsidRPr="00301178" w:rsidRDefault="001B0056" w:rsidP="00FB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>Тел.</w:t>
      </w:r>
      <w:r w:rsidR="00301178"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 xml:space="preserve"> </w:t>
      </w: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 xml:space="preserve">для справок: + 380-44-501-27-76, </w:t>
      </w:r>
      <w:r w:rsidR="00FB3CE5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>Мельник Юлия Николаевна</w:t>
      </w:r>
      <w:bookmarkStart w:id="0" w:name="_GoBack"/>
      <w:bookmarkEnd w:id="0"/>
    </w:p>
    <w:sectPr w:rsidR="002863CA" w:rsidRPr="00301178" w:rsidSect="00301178">
      <w:pgSz w:w="11906" w:h="16838"/>
      <w:pgMar w:top="851" w:right="851" w:bottom="851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50" w:rsidRDefault="00606250" w:rsidP="00292142">
      <w:pPr>
        <w:spacing w:after="0" w:line="240" w:lineRule="auto"/>
      </w:pPr>
      <w:r>
        <w:separator/>
      </w:r>
    </w:p>
  </w:endnote>
  <w:endnote w:type="continuationSeparator" w:id="0">
    <w:p w:rsidR="00606250" w:rsidRDefault="00606250" w:rsidP="0029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50" w:rsidRDefault="00606250" w:rsidP="00292142">
      <w:pPr>
        <w:spacing w:after="0" w:line="240" w:lineRule="auto"/>
      </w:pPr>
      <w:r>
        <w:separator/>
      </w:r>
    </w:p>
  </w:footnote>
  <w:footnote w:type="continuationSeparator" w:id="0">
    <w:p w:rsidR="00606250" w:rsidRDefault="00606250" w:rsidP="00292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056"/>
    <w:rsid w:val="00187582"/>
    <w:rsid w:val="001B0056"/>
    <w:rsid w:val="002863CA"/>
    <w:rsid w:val="00292142"/>
    <w:rsid w:val="00301178"/>
    <w:rsid w:val="00317AAD"/>
    <w:rsid w:val="00426935"/>
    <w:rsid w:val="004E711A"/>
    <w:rsid w:val="00606250"/>
    <w:rsid w:val="00661313"/>
    <w:rsid w:val="006C6C49"/>
    <w:rsid w:val="00765208"/>
    <w:rsid w:val="008E0740"/>
    <w:rsid w:val="009773EE"/>
    <w:rsid w:val="00B14C43"/>
    <w:rsid w:val="00B52906"/>
    <w:rsid w:val="00BA0757"/>
    <w:rsid w:val="00DD276A"/>
    <w:rsid w:val="00FB3CE5"/>
    <w:rsid w:val="00FD649A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1B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1B005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21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2142"/>
  </w:style>
  <w:style w:type="paragraph" w:styleId="a6">
    <w:name w:val="footer"/>
    <w:basedOn w:val="a"/>
    <w:link w:val="a7"/>
    <w:uiPriority w:val="99"/>
    <w:semiHidden/>
    <w:unhideWhenUsed/>
    <w:rsid w:val="002921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2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o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gov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box3.i.ua/compose/765765765/?cto=psCvbcSFnLyifY2YjcW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1417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Тамила</dc:creator>
  <cp:lastModifiedBy>Toma</cp:lastModifiedBy>
  <cp:revision>2</cp:revision>
  <dcterms:created xsi:type="dcterms:W3CDTF">2022-01-12T12:09:00Z</dcterms:created>
  <dcterms:modified xsi:type="dcterms:W3CDTF">2022-01-12T12:09:00Z</dcterms:modified>
</cp:coreProperties>
</file>